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7"/>
        <w:spacing w:before="120" w:after="120" w:line="400" w:lineRule="exact"/>
        <w:jc w:val="both"/>
        <w:rPr>
          <w:rFonts w:hint="default" w:eastAsia="宋体"/>
          <w:color w:val="auto"/>
          <w:sz w:val="24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24"/>
          <w:lang w:val="en-US" w:eastAsia="zh-CN"/>
        </w:rPr>
        <w:t>附件6</w:t>
      </w:r>
    </w:p>
    <w:p>
      <w:pPr>
        <w:pStyle w:val="217"/>
        <w:spacing w:before="120" w:after="120" w:line="400" w:lineRule="exact"/>
        <w:jc w:val="center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color w:val="auto"/>
          <w:sz w:val="24"/>
        </w:rPr>
        <w:t>JG-</w:t>
      </w:r>
      <w:r>
        <w:rPr>
          <w:rFonts w:hint="default"/>
          <w:color w:val="auto"/>
          <w:sz w:val="24"/>
          <w:lang w:val="en-US" w:eastAsia="zh-CN"/>
        </w:rPr>
        <w:t>SOP</w:t>
      </w:r>
      <w:r>
        <w:rPr>
          <w:color w:val="auto"/>
          <w:sz w:val="24"/>
        </w:rPr>
        <w:t>-</w:t>
      </w:r>
      <w:r>
        <w:rPr>
          <w:rFonts w:hint="default"/>
          <w:color w:val="auto"/>
          <w:sz w:val="24"/>
          <w:lang w:val="en-US" w:eastAsia="zh-CN"/>
        </w:rPr>
        <w:t>032</w:t>
      </w:r>
      <w:r>
        <w:rPr>
          <w:color w:val="auto"/>
          <w:sz w:val="24"/>
        </w:rPr>
        <w:t>(F)-00</w:t>
      </w:r>
      <w:r>
        <w:rPr>
          <w:rFonts w:hint="eastAsia"/>
          <w:color w:val="auto"/>
          <w:sz w:val="24"/>
          <w:lang w:val="en-US" w:eastAsia="zh-CN"/>
        </w:rPr>
        <w:t>6</w:t>
      </w:r>
      <w:r>
        <w:rPr>
          <w:color w:val="auto"/>
          <w:sz w:val="24"/>
        </w:rPr>
        <w:t>-0</w:t>
      </w:r>
      <w:r>
        <w:rPr>
          <w:rFonts w:hint="eastAsia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药物临床试验归档登记表</w:t>
      </w:r>
    </w:p>
    <w:p>
      <w:pPr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                                                                                             注：请正反两面打印，所有选项用“√”标识</w:t>
      </w:r>
    </w:p>
    <w:tbl>
      <w:tblPr>
        <w:tblStyle w:val="37"/>
        <w:tblW w:w="14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66"/>
        <w:gridCol w:w="907"/>
        <w:gridCol w:w="17"/>
        <w:gridCol w:w="2533"/>
        <w:gridCol w:w="1989"/>
        <w:gridCol w:w="2099"/>
        <w:gridCol w:w="1232"/>
        <w:gridCol w:w="225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项目名称</w:t>
            </w:r>
          </w:p>
        </w:tc>
        <w:tc>
          <w:tcPr>
            <w:tcW w:w="12433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项目编号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分类/分期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试验结束时间</w:t>
            </w:r>
          </w:p>
        </w:tc>
        <w:tc>
          <w:tcPr>
            <w:tcW w:w="3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申办单位</w:t>
            </w:r>
          </w:p>
        </w:tc>
        <w:tc>
          <w:tcPr>
            <w:tcW w:w="345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专业</w:t>
            </w:r>
          </w:p>
        </w:tc>
        <w:tc>
          <w:tcPr>
            <w:tcW w:w="20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PI</w:t>
            </w:r>
          </w:p>
        </w:tc>
        <w:tc>
          <w:tcPr>
            <w:tcW w:w="36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8" w:type="dxa"/>
            <w:shd w:val="clear" w:color="auto" w:fill="E0E0E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序号</w:t>
            </w:r>
          </w:p>
        </w:tc>
        <w:tc>
          <w:tcPr>
            <w:tcW w:w="4323" w:type="dxa"/>
            <w:gridSpan w:val="4"/>
            <w:shd w:val="clear" w:color="auto" w:fill="E0E0E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文件名称</w:t>
            </w:r>
          </w:p>
        </w:tc>
        <w:tc>
          <w:tcPr>
            <w:tcW w:w="4088" w:type="dxa"/>
            <w:gridSpan w:val="2"/>
            <w:shd w:val="clear" w:color="auto" w:fill="E0E0E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版本号或日期</w:t>
            </w:r>
          </w:p>
        </w:tc>
        <w:tc>
          <w:tcPr>
            <w:tcW w:w="1232" w:type="dxa"/>
            <w:shd w:val="clear" w:color="auto" w:fill="E0E0E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说明</w:t>
            </w:r>
          </w:p>
        </w:tc>
        <w:tc>
          <w:tcPr>
            <w:tcW w:w="3656" w:type="dxa"/>
            <w:gridSpan w:val="2"/>
            <w:shd w:val="clear" w:color="auto" w:fill="E0E0E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归档记录（若无请注明原因）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24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一、临床试验准备阶段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存档位置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国家食品药品监督管理局批件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批件号：         批件日期：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研究者手册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版本号：         版本日期：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试验方案及方案签字页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版本号：         版本日期：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知情同意书（样张）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版本号：         版本日期：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原始病历（样表）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版本号：         版本日期：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病例报告表（样表）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版本号：         版本日期：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主要研究者履历、利益冲突声明、主要研究者责任声明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份 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408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申办方、受托方资质证明材料及委托书或合同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中心伦理委员会批件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批件号：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批件日期：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试验药物的药检证明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药品名称：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  格：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批  号：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有效期：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招募广告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版本号：         版本日期：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790" w:type="dxa"/>
            <w:gridSpan w:val="3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相关记录表（样表）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受试者筛选/入选表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790" w:type="dxa"/>
            <w:gridSpan w:val="3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受试者鉴认代码表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790" w:type="dxa"/>
            <w:gridSpan w:val="3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受试者退出记录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790" w:type="dxa"/>
            <w:gridSpan w:val="3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试验用药品接受、发药、回收登记表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790" w:type="dxa"/>
            <w:gridSpan w:val="3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试验用药品库存表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790" w:type="dxa"/>
            <w:gridSpan w:val="3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生物样品采集、留存、交接记录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药物临床试验受理申请表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受理号：        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受理日期：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临床前实验室资料（若有）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伦理委员会批件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1）意见号：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  日  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2）批件号：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批件日期：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伦理委员会成员表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408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临床研究协议书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临床试验有关的实验室检测正常值范围(齐全、项目周期内)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XXXX年，共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医学或实验室操作的质控证明(齐全、项目周期内)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XXXX年，共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408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试验用药品的包装盒标签样本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版本号：         版本日期：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408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试验用药品的检验报告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药品名称：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  格：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批  号：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408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试验相关物资交接记录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79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408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启动会议记录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spacing w:line="408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启动会议纪要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79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408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研究者履历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79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408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培训签到表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79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408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研究者签名样张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（授权表）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8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5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人体研究伦理准则</w:t>
            </w:r>
          </w:p>
        </w:tc>
        <w:tc>
          <w:tcPr>
            <w:tcW w:w="40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受试者保险相关文件（若有）(齐全、项目周期内)</w:t>
            </w:r>
          </w:p>
        </w:tc>
        <w:tc>
          <w:tcPr>
            <w:tcW w:w="40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  期：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盲法试验的揭盲程序</w:t>
            </w:r>
          </w:p>
        </w:tc>
        <w:tc>
          <w:tcPr>
            <w:tcW w:w="40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总随机表</w:t>
            </w:r>
          </w:p>
        </w:tc>
        <w:tc>
          <w:tcPr>
            <w:tcW w:w="40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版本号：         版本日期：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申办者试验前监查报告</w:t>
            </w:r>
          </w:p>
        </w:tc>
        <w:tc>
          <w:tcPr>
            <w:tcW w:w="40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份   共   页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tcBorders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其他文件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□有 □无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1.XXXXX   共   份   共   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2.XXXXX   共   份   共   页</w:t>
            </w:r>
          </w:p>
        </w:tc>
        <w:tc>
          <w:tcPr>
            <w:tcW w:w="4088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2253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03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4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二、临床试验进行阶段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存档位置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伦理沟通文件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伦理批件：共  份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研究者手册更新件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版本号：        版本日期：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（EC批准日期：          ）共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临床试验方案更新件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版本号：        版本日期：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（EC批准日期：          ）共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原始病历更新件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版本号：        版本日期：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（EC批准日期：          ）共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病例报告表更新件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版本号：        版本日期：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（EC批准日期：          ）共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知情同意书更新件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版本号：        版本日期：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（EC批准日期：          ）共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408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新研究者履历及相关文件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药品监督管理部门对试验方案修改及其他文件的许可、备案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更新的临床试验有关的实验室检测正常值范围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XXXX年，共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更新的医学或实验室操作的质控证明(齐全、项目周期内)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XXXX年，共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试验用药品及其他资料试验相关资料的运送记录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份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监查员访视记录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份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申办方资质证明更新件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申办者向研究者通报的安全性资料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申办者或者研究者向药品监督管理部门、伦理委员会提交的可疑且非预期严重不良反应及其他安全性资料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方案违反记录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例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本中心严重不良事件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例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其他中心SAE及SUSAR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中期或年度进展报告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受试者相关表格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筛选/入选表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鉴认代码表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退出记录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完成试验受试者编码目录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数据质疑表（若有）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  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体液/组织样本的留存记录（若有）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份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CRF收集运送表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研究者职责分工及签名项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临床试验财务合同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54</w:t>
            </w: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受试者费用签收单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55</w:t>
            </w: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现场访视之外的相关通讯、联络记录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—往来信件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—会议记录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—电话记录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56</w:t>
            </w:r>
          </w:p>
        </w:tc>
        <w:tc>
          <w:tcPr>
            <w:tcW w:w="4323" w:type="dxa"/>
            <w:gridSpan w:val="4"/>
            <w:tcBorders>
              <w:right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其他文件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□有 □无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1.XXXXX   共   份   共   页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2.XXXXX   共   份   共   页</w:t>
            </w:r>
          </w:p>
        </w:tc>
        <w:tc>
          <w:tcPr>
            <w:tcW w:w="4088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2253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03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三、临床试验完成后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存档位置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应急信件回收记录表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试验完成报告【关闭中心函】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已签名的知情同意书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份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试验分组和揭盲证明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稽查证明（若需要）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原始病历（已填写、签名、注明日期）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份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病例报告表（已填写、签名、注明日期）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份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分中心小结（已盖章）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统计分析报告（已盖章）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报告日期：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试验总结报告（已盖章）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报告日期：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tcBorders>
              <w:right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其他文件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□有 □无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1.XXXXX   共   份   共   页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2.XXXXX   共   份   共   页</w:t>
            </w:r>
          </w:p>
        </w:tc>
        <w:tc>
          <w:tcPr>
            <w:tcW w:w="4088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253" w:type="dxa"/>
            <w:tcBorders>
              <w:lef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403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四、药品管理记录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存档位置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新批号试验药物的药检证明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药品名称：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  格：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批  号：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有效期：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药品交接记录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药品发放/回收记录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药品退回申办方记录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试验用药品在临床试验机构登记表/库存表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药品储存温湿度记录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试验用药品销毁证明（若在临床试验机构销毁）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>
      <w:pPr>
        <w:ind w:firstLine="1205" w:firstLineChars="500"/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ind w:firstLine="1205" w:firstLineChars="500"/>
        <w:rPr>
          <w:rFonts w:hint="default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主要研究者签名：                      日期：</w:t>
      </w:r>
    </w:p>
    <w:p>
      <w:pPr>
        <w:ind w:firstLine="1205" w:firstLineChars="500"/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 xml:space="preserve">归 档 人 签 名：                  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日期：</w:t>
      </w:r>
    </w:p>
    <w:p>
      <w:pPr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 xml:space="preserve">资料管理员签名：                  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日期：</w:t>
      </w:r>
    </w:p>
    <w:p>
      <w:pPr>
        <w:ind w:firstLine="0" w:firstLineChars="0"/>
        <w:rPr>
          <w:rFonts w:hint="eastAsia" w:ascii="宋体" w:hAnsi="宋体" w:eastAsia="宋体" w:cs="宋体"/>
          <w:b/>
          <w:color w:val="auto"/>
          <w:sz w:val="24"/>
        </w:rPr>
      </w:pPr>
    </w:p>
    <w:tbl>
      <w:tblPr>
        <w:tblStyle w:val="37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990"/>
        <w:gridCol w:w="1972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8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XXX受试者知情同意书、身份证复印件、研究病历、检查表（V1-V5）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受试者原始文件盒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</w:t>
            </w:r>
          </w:p>
        </w:tc>
        <w:tc>
          <w:tcPr>
            <w:tcW w:w="8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</w:t>
            </w:r>
          </w:p>
        </w:tc>
        <w:tc>
          <w:tcPr>
            <w:tcW w:w="8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</w:p>
        </w:tc>
        <w:tc>
          <w:tcPr>
            <w:tcW w:w="8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</w:t>
            </w:r>
          </w:p>
        </w:tc>
        <w:tc>
          <w:tcPr>
            <w:tcW w:w="8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>
      <w:pPr>
        <w:pStyle w:val="67"/>
        <w:spacing w:line="400" w:lineRule="exact"/>
        <w:ind w:left="0" w:leftChars="0" w:firstLine="0" w:firstLineChars="0"/>
        <w:rPr>
          <w:rFonts w:ascii="Times New Roman" w:hAnsi="Times New Roman" w:eastAsia="宋体" w:cs="Times New Roman"/>
          <w:color w:val="auto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hint="default" w:eastAsiaTheme="minorEastAsia"/>
        <w:caps/>
        <w:color w:val="000000" w:themeColor="text1"/>
        <w:sz w:val="21"/>
        <w:szCs w:val="21"/>
        <w:lang w:val="en-US" w:eastAsia="zh-CN"/>
      </w:rPr>
    </w:pPr>
    <w:r>
      <w:rPr>
        <w:sz w:val="21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lef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临床试验机构办公室                                                                                                        文件编号JG-SOP-032-04 版本号04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05B33"/>
    <w:multiLevelType w:val="multilevel"/>
    <w:tmpl w:val="AEC05B33"/>
    <w:lvl w:ilvl="0" w:tentative="0">
      <w:start w:val="1"/>
      <w:numFmt w:val="decimal"/>
      <w:lvlText w:val="%1"/>
      <w:lvlJc w:val="center"/>
      <w:pPr>
        <w:tabs>
          <w:tab w:val="left" w:pos="420"/>
        </w:tabs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29F3894"/>
    <w:multiLevelType w:val="multilevel"/>
    <w:tmpl w:val="029F3894"/>
    <w:lvl w:ilvl="0" w:tentative="0">
      <w:start w:val="1"/>
      <w:numFmt w:val="decimal"/>
      <w:lvlText w:val="%1"/>
      <w:lvlJc w:val="center"/>
      <w:pPr>
        <w:tabs>
          <w:tab w:val="left" w:pos="420"/>
        </w:tabs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zODkwMWRmNDI2ZTkxYjMxNDhhYzk5OTIzZTdlZDIifQ=="/>
  </w:docVars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C080E"/>
    <w:rsid w:val="009C0B1B"/>
    <w:rsid w:val="009C42F9"/>
    <w:rsid w:val="009C614D"/>
    <w:rsid w:val="009C7476"/>
    <w:rsid w:val="009C7E0B"/>
    <w:rsid w:val="009D08BD"/>
    <w:rsid w:val="009D310D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5B0F"/>
    <w:rsid w:val="00A95FFD"/>
    <w:rsid w:val="00A97455"/>
    <w:rsid w:val="00AA003D"/>
    <w:rsid w:val="00AA0E85"/>
    <w:rsid w:val="00AA28FE"/>
    <w:rsid w:val="00AA774B"/>
    <w:rsid w:val="00AB2C10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5C3"/>
    <w:rsid w:val="00C9487E"/>
    <w:rsid w:val="00C9499F"/>
    <w:rsid w:val="00C95E29"/>
    <w:rsid w:val="00C97D06"/>
    <w:rsid w:val="00C97EF2"/>
    <w:rsid w:val="00CA00B0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91BD6"/>
    <w:rsid w:val="0478696C"/>
    <w:rsid w:val="04846DA5"/>
    <w:rsid w:val="04862F34"/>
    <w:rsid w:val="049F750B"/>
    <w:rsid w:val="04D975E0"/>
    <w:rsid w:val="04F31E72"/>
    <w:rsid w:val="051E6261"/>
    <w:rsid w:val="05763A8B"/>
    <w:rsid w:val="0592375F"/>
    <w:rsid w:val="059343FA"/>
    <w:rsid w:val="059973C6"/>
    <w:rsid w:val="059D5A07"/>
    <w:rsid w:val="05D078D8"/>
    <w:rsid w:val="05F23999"/>
    <w:rsid w:val="06181BE7"/>
    <w:rsid w:val="06270A5A"/>
    <w:rsid w:val="062B7EF5"/>
    <w:rsid w:val="06482D11"/>
    <w:rsid w:val="06663798"/>
    <w:rsid w:val="069105A5"/>
    <w:rsid w:val="06917B0C"/>
    <w:rsid w:val="06A25876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B50E95"/>
    <w:rsid w:val="08E8395E"/>
    <w:rsid w:val="08F4598F"/>
    <w:rsid w:val="0903171F"/>
    <w:rsid w:val="091B3BA7"/>
    <w:rsid w:val="09595BC7"/>
    <w:rsid w:val="09624102"/>
    <w:rsid w:val="099C3168"/>
    <w:rsid w:val="09AB11AC"/>
    <w:rsid w:val="09DF5513"/>
    <w:rsid w:val="09EA3E1B"/>
    <w:rsid w:val="0A0A009C"/>
    <w:rsid w:val="0A192DF0"/>
    <w:rsid w:val="0A335A38"/>
    <w:rsid w:val="0A6B2356"/>
    <w:rsid w:val="0A785F88"/>
    <w:rsid w:val="0AA6559B"/>
    <w:rsid w:val="0AD227EF"/>
    <w:rsid w:val="0B373E6D"/>
    <w:rsid w:val="0B7E279D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A4E4F"/>
    <w:rsid w:val="0D0540AE"/>
    <w:rsid w:val="0D7C4B9A"/>
    <w:rsid w:val="0DE01911"/>
    <w:rsid w:val="0DEB73C5"/>
    <w:rsid w:val="0E23413B"/>
    <w:rsid w:val="0EF37AF4"/>
    <w:rsid w:val="0F926822"/>
    <w:rsid w:val="0F9E76F9"/>
    <w:rsid w:val="10571910"/>
    <w:rsid w:val="105E1C60"/>
    <w:rsid w:val="10B06BFA"/>
    <w:rsid w:val="10D05A11"/>
    <w:rsid w:val="10E027EE"/>
    <w:rsid w:val="111477CF"/>
    <w:rsid w:val="11203989"/>
    <w:rsid w:val="11653B50"/>
    <w:rsid w:val="11DB295A"/>
    <w:rsid w:val="11E55CD7"/>
    <w:rsid w:val="125333B4"/>
    <w:rsid w:val="128725F7"/>
    <w:rsid w:val="12B47EC3"/>
    <w:rsid w:val="12B56E1D"/>
    <w:rsid w:val="12BF06BC"/>
    <w:rsid w:val="13302A4E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B52B7D"/>
    <w:rsid w:val="161C25C6"/>
    <w:rsid w:val="165D66A3"/>
    <w:rsid w:val="16F12C35"/>
    <w:rsid w:val="170456F6"/>
    <w:rsid w:val="1781406A"/>
    <w:rsid w:val="17C50CF2"/>
    <w:rsid w:val="18124C95"/>
    <w:rsid w:val="183E412B"/>
    <w:rsid w:val="1890736E"/>
    <w:rsid w:val="18BA2325"/>
    <w:rsid w:val="18BF6ADC"/>
    <w:rsid w:val="18DB6915"/>
    <w:rsid w:val="18DD6E52"/>
    <w:rsid w:val="18ED7756"/>
    <w:rsid w:val="18F474EC"/>
    <w:rsid w:val="195076ED"/>
    <w:rsid w:val="197805F1"/>
    <w:rsid w:val="197F4788"/>
    <w:rsid w:val="19AB5A81"/>
    <w:rsid w:val="19B51788"/>
    <w:rsid w:val="19B91A44"/>
    <w:rsid w:val="19E41BC5"/>
    <w:rsid w:val="19F83143"/>
    <w:rsid w:val="19F97587"/>
    <w:rsid w:val="1A1217AE"/>
    <w:rsid w:val="1A2D5AFA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BD0EFD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E473C3A"/>
    <w:rsid w:val="1E7E11DE"/>
    <w:rsid w:val="1E8F40D2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1000B8E"/>
    <w:rsid w:val="210F2CA7"/>
    <w:rsid w:val="21430856"/>
    <w:rsid w:val="216B0615"/>
    <w:rsid w:val="21841D1D"/>
    <w:rsid w:val="21957290"/>
    <w:rsid w:val="219D04E4"/>
    <w:rsid w:val="219D1453"/>
    <w:rsid w:val="221E6432"/>
    <w:rsid w:val="22720936"/>
    <w:rsid w:val="229C5A18"/>
    <w:rsid w:val="23561D9B"/>
    <w:rsid w:val="23761574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9154E7"/>
    <w:rsid w:val="2596376C"/>
    <w:rsid w:val="25BD3C09"/>
    <w:rsid w:val="25CB4894"/>
    <w:rsid w:val="264C543B"/>
    <w:rsid w:val="264F7900"/>
    <w:rsid w:val="269C070B"/>
    <w:rsid w:val="26CD4379"/>
    <w:rsid w:val="26DD1C1D"/>
    <w:rsid w:val="27031A70"/>
    <w:rsid w:val="270A1758"/>
    <w:rsid w:val="27483ED5"/>
    <w:rsid w:val="274D4218"/>
    <w:rsid w:val="275134FA"/>
    <w:rsid w:val="27550ED9"/>
    <w:rsid w:val="279F2B7D"/>
    <w:rsid w:val="27EA0271"/>
    <w:rsid w:val="27EA55F0"/>
    <w:rsid w:val="28417702"/>
    <w:rsid w:val="28471FC3"/>
    <w:rsid w:val="285D6F15"/>
    <w:rsid w:val="28936EAB"/>
    <w:rsid w:val="289C0F38"/>
    <w:rsid w:val="28F54055"/>
    <w:rsid w:val="29AD4775"/>
    <w:rsid w:val="29B6696A"/>
    <w:rsid w:val="29B72BC2"/>
    <w:rsid w:val="29B8488B"/>
    <w:rsid w:val="29DA4D66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D41816"/>
    <w:rsid w:val="2C0A65DD"/>
    <w:rsid w:val="2C1E4CE6"/>
    <w:rsid w:val="2C3257FF"/>
    <w:rsid w:val="2C453948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CF5B18"/>
    <w:rsid w:val="2DDF43C8"/>
    <w:rsid w:val="2E1F7D19"/>
    <w:rsid w:val="2E3F1038"/>
    <w:rsid w:val="2E5444E7"/>
    <w:rsid w:val="2E7F617C"/>
    <w:rsid w:val="2EC6260C"/>
    <w:rsid w:val="2EE57AB7"/>
    <w:rsid w:val="2F6209D5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2271A10"/>
    <w:rsid w:val="322C29AF"/>
    <w:rsid w:val="326E3DB0"/>
    <w:rsid w:val="3299058B"/>
    <w:rsid w:val="32C27162"/>
    <w:rsid w:val="32DB73CE"/>
    <w:rsid w:val="32EB5D02"/>
    <w:rsid w:val="32F03D83"/>
    <w:rsid w:val="33261C02"/>
    <w:rsid w:val="334C0421"/>
    <w:rsid w:val="339720DE"/>
    <w:rsid w:val="33D539A5"/>
    <w:rsid w:val="34571545"/>
    <w:rsid w:val="346B7357"/>
    <w:rsid w:val="34ED5761"/>
    <w:rsid w:val="35072A87"/>
    <w:rsid w:val="35286112"/>
    <w:rsid w:val="352E2F56"/>
    <w:rsid w:val="35624DB0"/>
    <w:rsid w:val="35A871BF"/>
    <w:rsid w:val="35E90924"/>
    <w:rsid w:val="361801C2"/>
    <w:rsid w:val="365D5D50"/>
    <w:rsid w:val="365D774E"/>
    <w:rsid w:val="36655953"/>
    <w:rsid w:val="36697F48"/>
    <w:rsid w:val="36863D43"/>
    <w:rsid w:val="36937EB0"/>
    <w:rsid w:val="36963DEF"/>
    <w:rsid w:val="36A71EC5"/>
    <w:rsid w:val="36C85A06"/>
    <w:rsid w:val="36D50BB4"/>
    <w:rsid w:val="36E85813"/>
    <w:rsid w:val="36F975AD"/>
    <w:rsid w:val="377A507E"/>
    <w:rsid w:val="379258E2"/>
    <w:rsid w:val="37A442A4"/>
    <w:rsid w:val="37AF57A3"/>
    <w:rsid w:val="37D0077D"/>
    <w:rsid w:val="381763AF"/>
    <w:rsid w:val="386A1114"/>
    <w:rsid w:val="38F36C3C"/>
    <w:rsid w:val="38F8397B"/>
    <w:rsid w:val="38FA71AE"/>
    <w:rsid w:val="39292E3B"/>
    <w:rsid w:val="392C5CB6"/>
    <w:rsid w:val="39314566"/>
    <w:rsid w:val="398C1876"/>
    <w:rsid w:val="399F4F0A"/>
    <w:rsid w:val="39AC6206"/>
    <w:rsid w:val="39BB090F"/>
    <w:rsid w:val="3A01573A"/>
    <w:rsid w:val="3A111849"/>
    <w:rsid w:val="3A15230B"/>
    <w:rsid w:val="3A1F7280"/>
    <w:rsid w:val="3A4F7EE4"/>
    <w:rsid w:val="3A921BF4"/>
    <w:rsid w:val="3A993866"/>
    <w:rsid w:val="3ABF2676"/>
    <w:rsid w:val="3AFA2EF4"/>
    <w:rsid w:val="3B1447D8"/>
    <w:rsid w:val="3B167C9F"/>
    <w:rsid w:val="3B2C60FF"/>
    <w:rsid w:val="3B6D6722"/>
    <w:rsid w:val="3B8E6E11"/>
    <w:rsid w:val="3C005F7D"/>
    <w:rsid w:val="3C1A2B01"/>
    <w:rsid w:val="3C305218"/>
    <w:rsid w:val="3C966D73"/>
    <w:rsid w:val="3CA21EFF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48389B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616378"/>
    <w:rsid w:val="406D4220"/>
    <w:rsid w:val="40BD3ACD"/>
    <w:rsid w:val="40E34100"/>
    <w:rsid w:val="412A4412"/>
    <w:rsid w:val="41473433"/>
    <w:rsid w:val="419358EC"/>
    <w:rsid w:val="41981AAC"/>
    <w:rsid w:val="41AA3296"/>
    <w:rsid w:val="420F2E9F"/>
    <w:rsid w:val="422173E3"/>
    <w:rsid w:val="42306C5B"/>
    <w:rsid w:val="4248654F"/>
    <w:rsid w:val="424B6D6C"/>
    <w:rsid w:val="42752CD1"/>
    <w:rsid w:val="42AC42D1"/>
    <w:rsid w:val="42B859DD"/>
    <w:rsid w:val="436E70E8"/>
    <w:rsid w:val="43BA0D7B"/>
    <w:rsid w:val="44155F5B"/>
    <w:rsid w:val="442345A0"/>
    <w:rsid w:val="44976290"/>
    <w:rsid w:val="44D17F65"/>
    <w:rsid w:val="450E388C"/>
    <w:rsid w:val="464D5178"/>
    <w:rsid w:val="465037B7"/>
    <w:rsid w:val="469D3C8F"/>
    <w:rsid w:val="469F45FA"/>
    <w:rsid w:val="46D5130A"/>
    <w:rsid w:val="46F046F4"/>
    <w:rsid w:val="47153695"/>
    <w:rsid w:val="47210E18"/>
    <w:rsid w:val="472C3111"/>
    <w:rsid w:val="47657BDD"/>
    <w:rsid w:val="47842712"/>
    <w:rsid w:val="47A87680"/>
    <w:rsid w:val="47E64CC1"/>
    <w:rsid w:val="47FB525C"/>
    <w:rsid w:val="485B7F01"/>
    <w:rsid w:val="489267B6"/>
    <w:rsid w:val="48D33C60"/>
    <w:rsid w:val="48DF7579"/>
    <w:rsid w:val="48FC4A0F"/>
    <w:rsid w:val="491A7E79"/>
    <w:rsid w:val="49275FA5"/>
    <w:rsid w:val="49382693"/>
    <w:rsid w:val="495914D3"/>
    <w:rsid w:val="49CD458D"/>
    <w:rsid w:val="49E8320E"/>
    <w:rsid w:val="4A1858E8"/>
    <w:rsid w:val="4A4F3DF1"/>
    <w:rsid w:val="4A7A211C"/>
    <w:rsid w:val="4AC92379"/>
    <w:rsid w:val="4AD84092"/>
    <w:rsid w:val="4AE25475"/>
    <w:rsid w:val="4B335A62"/>
    <w:rsid w:val="4B72700D"/>
    <w:rsid w:val="4B7569B1"/>
    <w:rsid w:val="4B7C5FD1"/>
    <w:rsid w:val="4BA11201"/>
    <w:rsid w:val="4BB60BE8"/>
    <w:rsid w:val="4BCF680D"/>
    <w:rsid w:val="4BD1418C"/>
    <w:rsid w:val="4BDD7BDD"/>
    <w:rsid w:val="4C1E0818"/>
    <w:rsid w:val="4CF46BD1"/>
    <w:rsid w:val="4D257567"/>
    <w:rsid w:val="4D46406C"/>
    <w:rsid w:val="4D497AAC"/>
    <w:rsid w:val="4D562042"/>
    <w:rsid w:val="4D7B7564"/>
    <w:rsid w:val="4D80696E"/>
    <w:rsid w:val="4D822656"/>
    <w:rsid w:val="4D8779AF"/>
    <w:rsid w:val="4D895939"/>
    <w:rsid w:val="4DDD4069"/>
    <w:rsid w:val="4E076B9F"/>
    <w:rsid w:val="4E1D008E"/>
    <w:rsid w:val="4E3109B1"/>
    <w:rsid w:val="4E4E63D0"/>
    <w:rsid w:val="4E737A81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571BE9"/>
    <w:rsid w:val="50F717DD"/>
    <w:rsid w:val="51494217"/>
    <w:rsid w:val="514E41CD"/>
    <w:rsid w:val="515C732F"/>
    <w:rsid w:val="516B3110"/>
    <w:rsid w:val="5170271A"/>
    <w:rsid w:val="51CD1A37"/>
    <w:rsid w:val="52087204"/>
    <w:rsid w:val="524F066F"/>
    <w:rsid w:val="52721891"/>
    <w:rsid w:val="52721E50"/>
    <w:rsid w:val="529702C0"/>
    <w:rsid w:val="52AA2592"/>
    <w:rsid w:val="52C027B7"/>
    <w:rsid w:val="52C606C1"/>
    <w:rsid w:val="52EA5713"/>
    <w:rsid w:val="53300E34"/>
    <w:rsid w:val="535873F2"/>
    <w:rsid w:val="5371060F"/>
    <w:rsid w:val="537D3443"/>
    <w:rsid w:val="53A81651"/>
    <w:rsid w:val="53AA66EA"/>
    <w:rsid w:val="54247BBB"/>
    <w:rsid w:val="54694E2B"/>
    <w:rsid w:val="5481345A"/>
    <w:rsid w:val="54F47FA6"/>
    <w:rsid w:val="551A01FC"/>
    <w:rsid w:val="55545AB3"/>
    <w:rsid w:val="5555126D"/>
    <w:rsid w:val="55743B36"/>
    <w:rsid w:val="55784DC7"/>
    <w:rsid w:val="562858FF"/>
    <w:rsid w:val="56405CC3"/>
    <w:rsid w:val="56665A9B"/>
    <w:rsid w:val="567269EB"/>
    <w:rsid w:val="56C9182F"/>
    <w:rsid w:val="56D251F7"/>
    <w:rsid w:val="56DB587C"/>
    <w:rsid w:val="56E47AA9"/>
    <w:rsid w:val="56E831D4"/>
    <w:rsid w:val="573D5288"/>
    <w:rsid w:val="57B02C5F"/>
    <w:rsid w:val="57B9142A"/>
    <w:rsid w:val="57BF4E40"/>
    <w:rsid w:val="57D56339"/>
    <w:rsid w:val="57F912B3"/>
    <w:rsid w:val="582058B5"/>
    <w:rsid w:val="58312C6A"/>
    <w:rsid w:val="58440FC9"/>
    <w:rsid w:val="584A1C6B"/>
    <w:rsid w:val="588F0F99"/>
    <w:rsid w:val="58A855E9"/>
    <w:rsid w:val="58D8302F"/>
    <w:rsid w:val="59151D96"/>
    <w:rsid w:val="591F2709"/>
    <w:rsid w:val="59C957A2"/>
    <w:rsid w:val="59CC087B"/>
    <w:rsid w:val="59D068E2"/>
    <w:rsid w:val="59DD6904"/>
    <w:rsid w:val="5A050D22"/>
    <w:rsid w:val="5A20279B"/>
    <w:rsid w:val="5A421E97"/>
    <w:rsid w:val="5A4B2DEC"/>
    <w:rsid w:val="5A4E2C2B"/>
    <w:rsid w:val="5A890462"/>
    <w:rsid w:val="5A8F28E2"/>
    <w:rsid w:val="5A9E2765"/>
    <w:rsid w:val="5AB1198E"/>
    <w:rsid w:val="5AB47E0E"/>
    <w:rsid w:val="5AE24AF6"/>
    <w:rsid w:val="5AE80450"/>
    <w:rsid w:val="5B467DA9"/>
    <w:rsid w:val="5B8E2117"/>
    <w:rsid w:val="5BE74FD5"/>
    <w:rsid w:val="5C3E73B5"/>
    <w:rsid w:val="5C5027EB"/>
    <w:rsid w:val="5C7F4314"/>
    <w:rsid w:val="5C9E4E1C"/>
    <w:rsid w:val="5CE820C3"/>
    <w:rsid w:val="5CF37988"/>
    <w:rsid w:val="5D0D0429"/>
    <w:rsid w:val="5D2F543C"/>
    <w:rsid w:val="5D5C7F11"/>
    <w:rsid w:val="5D704096"/>
    <w:rsid w:val="5D8F75BD"/>
    <w:rsid w:val="5DA57A69"/>
    <w:rsid w:val="5DC368E4"/>
    <w:rsid w:val="5E067D3B"/>
    <w:rsid w:val="5E09087E"/>
    <w:rsid w:val="5E1C77A5"/>
    <w:rsid w:val="5E226D02"/>
    <w:rsid w:val="5E8D7B0E"/>
    <w:rsid w:val="5E9C4049"/>
    <w:rsid w:val="5EC25742"/>
    <w:rsid w:val="5EC42FAA"/>
    <w:rsid w:val="5EEE5972"/>
    <w:rsid w:val="5F3C60FB"/>
    <w:rsid w:val="5F6237EB"/>
    <w:rsid w:val="5FC35D35"/>
    <w:rsid w:val="5FED2E3C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391847"/>
    <w:rsid w:val="634213B7"/>
    <w:rsid w:val="635204CC"/>
    <w:rsid w:val="6364484B"/>
    <w:rsid w:val="63DA2505"/>
    <w:rsid w:val="641E3E34"/>
    <w:rsid w:val="642376D9"/>
    <w:rsid w:val="647F0F98"/>
    <w:rsid w:val="64833921"/>
    <w:rsid w:val="64DF20C4"/>
    <w:rsid w:val="64F02982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C6874"/>
    <w:rsid w:val="6CCD1323"/>
    <w:rsid w:val="6CCD314A"/>
    <w:rsid w:val="6D1F09AF"/>
    <w:rsid w:val="6D507E29"/>
    <w:rsid w:val="6D90183D"/>
    <w:rsid w:val="6E5D00BD"/>
    <w:rsid w:val="6E6C1AA5"/>
    <w:rsid w:val="6EDF1A18"/>
    <w:rsid w:val="6EF65BB4"/>
    <w:rsid w:val="6F4870D9"/>
    <w:rsid w:val="6F747353"/>
    <w:rsid w:val="6F7D37BC"/>
    <w:rsid w:val="6FB91E62"/>
    <w:rsid w:val="6FC01BCE"/>
    <w:rsid w:val="6FCF4659"/>
    <w:rsid w:val="6FF619DE"/>
    <w:rsid w:val="70011AFC"/>
    <w:rsid w:val="700D569D"/>
    <w:rsid w:val="702B633E"/>
    <w:rsid w:val="702C59B3"/>
    <w:rsid w:val="70414781"/>
    <w:rsid w:val="70986501"/>
    <w:rsid w:val="70A12482"/>
    <w:rsid w:val="70A46155"/>
    <w:rsid w:val="70EB07F9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35F6C27"/>
    <w:rsid w:val="738677EB"/>
    <w:rsid w:val="73B82FBA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908E6"/>
    <w:rsid w:val="772A63ED"/>
    <w:rsid w:val="77B10E88"/>
    <w:rsid w:val="77CB4719"/>
    <w:rsid w:val="78354586"/>
    <w:rsid w:val="78397583"/>
    <w:rsid w:val="7840335E"/>
    <w:rsid w:val="78DA4457"/>
    <w:rsid w:val="78F0230F"/>
    <w:rsid w:val="79045F7B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D547474"/>
    <w:rsid w:val="7D7A7EEF"/>
    <w:rsid w:val="7D827CE4"/>
    <w:rsid w:val="7D8D216C"/>
    <w:rsid w:val="7D9C500B"/>
    <w:rsid w:val="7DB149CA"/>
    <w:rsid w:val="7DB225F9"/>
    <w:rsid w:val="7E075EDA"/>
    <w:rsid w:val="7E1907DB"/>
    <w:rsid w:val="7E6C5887"/>
    <w:rsid w:val="7E712529"/>
    <w:rsid w:val="7E85240C"/>
    <w:rsid w:val="7F080287"/>
    <w:rsid w:val="7F833F27"/>
    <w:rsid w:val="7FB01675"/>
    <w:rsid w:val="7FBD6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unhideWhenUsed/>
    <w:qFormat/>
    <w:uiPriority w:val="9"/>
    <w:pPr>
      <w:snapToGrid w:val="0"/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autoRedefine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autoRedefine/>
    <w:semiHidden/>
    <w:unhideWhenUsed/>
    <w:qFormat/>
    <w:uiPriority w:val="1"/>
  </w:style>
  <w:style w:type="table" w:default="1" w:styleId="3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autoRedefine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autoRedefine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autoRedefine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autoRedefine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autoRedefine/>
    <w:qFormat/>
    <w:uiPriority w:val="99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autoRedefine/>
    <w:unhideWhenUsed/>
    <w:qFormat/>
    <w:uiPriority w:val="0"/>
    <w:pPr>
      <w:adjustRightInd w:val="0"/>
      <w:snapToGrid w:val="0"/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autoRedefine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autoRedefine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autoRedefine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autoRedefine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autoRedefine/>
    <w:unhideWhenUsed/>
    <w:qFormat/>
    <w:uiPriority w:val="99"/>
    <w:pPr>
      <w:adjustRightInd w:val="0"/>
      <w:snapToGrid w:val="0"/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autoRedefine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autoRedefine/>
    <w:unhideWhenUsed/>
    <w:qFormat/>
    <w:uiPriority w:val="39"/>
  </w:style>
  <w:style w:type="paragraph" w:styleId="25">
    <w:name w:val="toc 4"/>
    <w:basedOn w:val="1"/>
    <w:next w:val="1"/>
    <w:autoRedefine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autoRedefine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autoRedefine/>
    <w:unhideWhenUsed/>
    <w:qFormat/>
    <w:uiPriority w:val="99"/>
    <w:pPr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autoRedefine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autoRedefine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autoRedefine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autoRedefine/>
    <w:semiHidden/>
    <w:unhideWhenUsed/>
    <w:qFormat/>
    <w:uiPriority w:val="99"/>
  </w:style>
  <w:style w:type="paragraph" w:styleId="35">
    <w:name w:val="Title"/>
    <w:basedOn w:val="1"/>
    <w:next w:val="1"/>
    <w:link w:val="148"/>
    <w:autoRedefine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autoRedefine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autoRedefine/>
    <w:qFormat/>
    <w:uiPriority w:val="0"/>
    <w:rPr>
      <w:b/>
      <w:bCs/>
    </w:rPr>
  </w:style>
  <w:style w:type="character" w:styleId="41">
    <w:name w:val="page number"/>
    <w:basedOn w:val="39"/>
    <w:autoRedefine/>
    <w:qFormat/>
    <w:uiPriority w:val="0"/>
  </w:style>
  <w:style w:type="character" w:styleId="42">
    <w:name w:val="FollowedHyperlink"/>
    <w:autoRedefine/>
    <w:unhideWhenUsed/>
    <w:qFormat/>
    <w:uiPriority w:val="99"/>
    <w:rPr>
      <w:color w:val="954F72"/>
      <w:u w:val="single"/>
    </w:rPr>
  </w:style>
  <w:style w:type="character" w:styleId="43">
    <w:name w:val="Emphasis"/>
    <w:autoRedefine/>
    <w:qFormat/>
    <w:uiPriority w:val="20"/>
    <w:rPr>
      <w:i/>
      <w:iCs/>
    </w:rPr>
  </w:style>
  <w:style w:type="character" w:styleId="44">
    <w:name w:val="Hyperlink"/>
    <w:basedOn w:val="39"/>
    <w:autoRedefine/>
    <w:unhideWhenUsed/>
    <w:qFormat/>
    <w:uiPriority w:val="99"/>
    <w:rPr>
      <w:color w:val="0563C1" w:themeColor="hyperlink"/>
      <w:u w:val="single"/>
    </w:rPr>
  </w:style>
  <w:style w:type="character" w:styleId="45">
    <w:name w:val="annotation reference"/>
    <w:autoRedefine/>
    <w:unhideWhenUsed/>
    <w:qFormat/>
    <w:uiPriority w:val="99"/>
    <w:rPr>
      <w:sz w:val="21"/>
      <w:szCs w:val="21"/>
    </w:rPr>
  </w:style>
  <w:style w:type="character" w:styleId="46">
    <w:name w:val="footnote reference"/>
    <w:autoRedefine/>
    <w:unhideWhenUsed/>
    <w:qFormat/>
    <w:uiPriority w:val="99"/>
    <w:rPr>
      <w:vertAlign w:val="superscript"/>
    </w:rPr>
  </w:style>
  <w:style w:type="character" w:customStyle="1" w:styleId="47">
    <w:name w:val="页眉 Char2"/>
    <w:basedOn w:val="39"/>
    <w:link w:val="23"/>
    <w:autoRedefine/>
    <w:qFormat/>
    <w:uiPriority w:val="99"/>
    <w:rPr>
      <w:sz w:val="18"/>
      <w:szCs w:val="18"/>
    </w:rPr>
  </w:style>
  <w:style w:type="character" w:customStyle="1" w:styleId="48">
    <w:name w:val="页脚 Char2"/>
    <w:basedOn w:val="39"/>
    <w:link w:val="22"/>
    <w:autoRedefine/>
    <w:qFormat/>
    <w:uiPriority w:val="99"/>
    <w:rPr>
      <w:sz w:val="18"/>
      <w:szCs w:val="18"/>
    </w:rPr>
  </w:style>
  <w:style w:type="paragraph" w:customStyle="1" w:styleId="49">
    <w:name w:val="列出段落6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autoRedefine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autoRedefine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Char"/>
    <w:basedOn w:val="39"/>
    <w:link w:val="4"/>
    <w:autoRedefine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54">
    <w:name w:val="批注框文本 Char3"/>
    <w:basedOn w:val="39"/>
    <w:link w:val="21"/>
    <w:autoRedefine/>
    <w:qFormat/>
    <w:uiPriority w:val="99"/>
    <w:rPr>
      <w:sz w:val="18"/>
      <w:szCs w:val="18"/>
    </w:rPr>
  </w:style>
  <w:style w:type="character" w:customStyle="1" w:styleId="55">
    <w:name w:val="正文文本缩进 Char3"/>
    <w:basedOn w:val="39"/>
    <w:link w:val="13"/>
    <w:autoRedefine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autoRedefine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autoRedefine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Char"/>
    <w:basedOn w:val="39"/>
    <w:link w:val="3"/>
    <w:autoRedefine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autoRedefine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autoRedefine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autoRedefine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68">
    <w:name w:val="font01"/>
    <w:basedOn w:val="3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autoRedefine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autoRedefine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Char2"/>
    <w:basedOn w:val="39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autoRedefine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Char"/>
    <w:basedOn w:val="39"/>
    <w:link w:val="6"/>
    <w:autoRedefine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autoRedefine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autoRedefine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autoRedefine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autoRedefine/>
    <w:qFormat/>
    <w:uiPriority w:val="0"/>
    <w:rPr>
      <w:kern w:val="2"/>
      <w:sz w:val="21"/>
      <w:szCs w:val="22"/>
    </w:rPr>
  </w:style>
  <w:style w:type="character" w:customStyle="1" w:styleId="81">
    <w:name w:val="副标题 Char"/>
    <w:basedOn w:val="39"/>
    <w:link w:val="26"/>
    <w:autoRedefine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Char"/>
    <w:basedOn w:val="39"/>
    <w:link w:val="27"/>
    <w:autoRedefine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Char"/>
    <w:basedOn w:val="39"/>
    <w:link w:val="3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autoRedefine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Char"/>
    <w:basedOn w:val="77"/>
    <w:link w:val="36"/>
    <w:autoRedefine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autoRedefine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autoRedefine/>
    <w:qFormat/>
    <w:uiPriority w:val="99"/>
    <w:pPr>
      <w:spacing w:beforeLines="100" w:line="360" w:lineRule="auto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autoRedefine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autoRedefine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autoRedefine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autoRedefine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autoRedefine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autoRedefine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autoRedefine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autoRedefine/>
    <w:qFormat/>
    <w:uiPriority w:val="0"/>
  </w:style>
  <w:style w:type="paragraph" w:customStyle="1" w:styleId="99">
    <w:name w:val="sop title"/>
    <w:basedOn w:val="1"/>
    <w:link w:val="167"/>
    <w:autoRedefine/>
    <w:qFormat/>
    <w:uiPriority w:val="0"/>
    <w:pPr>
      <w:spacing w:line="360" w:lineRule="auto"/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autoRedefine/>
    <w:qFormat/>
    <w:uiPriority w:val="0"/>
  </w:style>
  <w:style w:type="paragraph" w:customStyle="1" w:styleId="101">
    <w:name w:val="sop 规程"/>
    <w:basedOn w:val="1"/>
    <w:link w:val="169"/>
    <w:autoRedefine/>
    <w:qFormat/>
    <w:uiPriority w:val="0"/>
    <w:pPr>
      <w:snapToGrid w:val="0"/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autoRedefine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autoRedefine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autoRedefine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autoRedefine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autoRedefine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autoRedefine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autoRedefine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autoRedefine/>
    <w:qFormat/>
    <w:uiPriority w:val="99"/>
    <w:pPr>
      <w:spacing w:beforeLines="100" w:line="360" w:lineRule="auto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autoRedefine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autoRedefine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autoRedefine/>
    <w:qFormat/>
    <w:uiPriority w:val="99"/>
    <w:pPr>
      <w:autoSpaceDE w:val="0"/>
      <w:autoSpaceDN w:val="0"/>
      <w:adjustRightInd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autoRedefine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autoRedefine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autoRedefine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autoRedefine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autoRedefine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autoRedefine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autoRedefine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autoRedefine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autoRedefine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autoRedefine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autoRedefine/>
    <w:qFormat/>
    <w:uiPriority w:val="99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autoRedefine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autoRedefine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autoRedefine/>
    <w:qFormat/>
    <w:uiPriority w:val="0"/>
    <w:pPr>
      <w:snapToGrid w:val="0"/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autoRedefine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autoRedefine/>
    <w:qFormat/>
    <w:uiPriority w:val="0"/>
  </w:style>
  <w:style w:type="paragraph" w:customStyle="1" w:styleId="137">
    <w:name w:val="标5"/>
    <w:basedOn w:val="6"/>
    <w:link w:val="200"/>
    <w:autoRedefine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autoRedefine/>
    <w:qFormat/>
    <w:uiPriority w:val="99"/>
    <w:rPr>
      <w:sz w:val="18"/>
      <w:szCs w:val="18"/>
    </w:rPr>
  </w:style>
  <w:style w:type="character" w:customStyle="1" w:styleId="139">
    <w:name w:val="页脚 Char1"/>
    <w:autoRedefine/>
    <w:qFormat/>
    <w:uiPriority w:val="99"/>
    <w:rPr>
      <w:sz w:val="18"/>
      <w:szCs w:val="18"/>
    </w:rPr>
  </w:style>
  <w:style w:type="character" w:customStyle="1" w:styleId="140">
    <w:name w:val="标题 1 Char1"/>
    <w:autoRedefine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autoRedefine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autoRedefine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Char1"/>
    <w:link w:val="5"/>
    <w:autoRedefine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Char1"/>
    <w:link w:val="7"/>
    <w:autoRedefine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Char3"/>
    <w:link w:val="32"/>
    <w:autoRedefine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autoRedefine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Char2"/>
    <w:link w:val="1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Char2"/>
    <w:link w:val="35"/>
    <w:autoRedefine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Char2"/>
    <w:link w:val="12"/>
    <w:autoRedefine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autoRedefine/>
    <w:semiHidden/>
    <w:qFormat/>
    <w:uiPriority w:val="0"/>
  </w:style>
  <w:style w:type="character" w:customStyle="1" w:styleId="151">
    <w:name w:val="正文文本缩进 Char2"/>
    <w:autoRedefine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Char1"/>
    <w:link w:val="19"/>
    <w:autoRedefine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Char2"/>
    <w:link w:val="20"/>
    <w:autoRedefine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Char2"/>
    <w:link w:val="10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Char2"/>
    <w:link w:val="17"/>
    <w:autoRedefine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autoRedefine/>
    <w:qFormat/>
    <w:uiPriority w:val="0"/>
    <w:rPr>
      <w:sz w:val="18"/>
      <w:szCs w:val="18"/>
    </w:rPr>
  </w:style>
  <w:style w:type="character" w:customStyle="1" w:styleId="157">
    <w:name w:val="无间隔 Char"/>
    <w:link w:val="86"/>
    <w:autoRedefine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autoRedefine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autoRedefine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autoRedefine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autoRedefine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autoRedefine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autoRedefine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autoRedefine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autoRedefine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autoRedefine/>
    <w:qFormat/>
    <w:uiPriority w:val="0"/>
    <w:rPr>
      <w:bCs/>
    </w:rPr>
  </w:style>
  <w:style w:type="character" w:customStyle="1" w:styleId="172">
    <w:name w:val="搜谱 Char"/>
    <w:link w:val="119"/>
    <w:autoRedefine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autoRedefine/>
    <w:qFormat/>
    <w:uiPriority w:val="0"/>
  </w:style>
  <w:style w:type="character" w:customStyle="1" w:styleId="174">
    <w:name w:val="SOP4 Char"/>
    <w:autoRedefine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autoRedefine/>
    <w:qFormat/>
    <w:uiPriority w:val="0"/>
  </w:style>
  <w:style w:type="character" w:customStyle="1" w:styleId="176">
    <w:name w:val="正文文本缩进 2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autoRedefine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autoRedefine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autoRedefine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autoRedefine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autoRedefine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autoRedefine/>
    <w:qFormat/>
    <w:uiPriority w:val="0"/>
  </w:style>
  <w:style w:type="character" w:customStyle="1" w:styleId="186">
    <w:name w:val="dbluetext1"/>
    <w:autoRedefine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autoRedefine/>
    <w:qFormat/>
    <w:uiPriority w:val="0"/>
  </w:style>
  <w:style w:type="character" w:customStyle="1" w:styleId="188">
    <w:name w:val="样式2 Char"/>
    <w:link w:val="123"/>
    <w:autoRedefine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autoRedefine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autoRedefine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autoRedefine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autoRedefine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autoRedefine/>
    <w:qFormat/>
    <w:uiPriority w:val="0"/>
  </w:style>
  <w:style w:type="character" w:customStyle="1" w:styleId="194">
    <w:name w:val="h1s1"/>
    <w:autoRedefine/>
    <w:qFormat/>
    <w:uiPriority w:val="0"/>
    <w:rPr>
      <w:color w:val="DC1515"/>
      <w:sz w:val="27"/>
      <w:szCs w:val="27"/>
    </w:rPr>
  </w:style>
  <w:style w:type="character" w:customStyle="1" w:styleId="195">
    <w:name w:val="unnamed31"/>
    <w:autoRedefine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autoRedefine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autoRedefine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autoRedefine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autoRedefine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autoRedefine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autoRedefine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网格型2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网格型3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网格型4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6">
    <w:name w:val="列表段落2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autoRedefine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网格型2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3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4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正文 A"/>
    <w:autoRedefine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autoRedefine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autoRedefine/>
    <w:qFormat/>
    <w:uiPriority w:val="99"/>
    <w:pPr>
      <w:widowControl/>
      <w:snapToGrid w:val="0"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autoRedefine/>
    <w:qFormat/>
    <w:uiPriority w:val="99"/>
    <w:pPr>
      <w:widowControl/>
      <w:snapToGrid w:val="0"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autoRedefine/>
    <w:qFormat/>
    <w:uiPriority w:val="0"/>
    <w:pPr>
      <w:spacing w:beforeLines="50" w:afterLines="50"/>
      <w:jc w:val="left"/>
    </w:pPr>
    <w:rPr>
      <w:sz w:val="24"/>
      <w:szCs w:val="24"/>
    </w:rPr>
  </w:style>
  <w:style w:type="character" w:customStyle="1" w:styleId="218">
    <w:name w:val="**标题3 Char"/>
    <w:basedOn w:val="39"/>
    <w:link w:val="217"/>
    <w:autoRedefine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autoRedefine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autoRedefine/>
    <w:qFormat/>
    <w:uiPriority w:val="39"/>
    <w:pPr>
      <w:spacing w:line="576" w:lineRule="auto"/>
      <w:outlineLvl w:val="9"/>
    </w:pPr>
  </w:style>
  <w:style w:type="character" w:customStyle="1" w:styleId="221">
    <w:name w:val="页眉 Char"/>
    <w:autoRedefine/>
    <w:qFormat/>
    <w:uiPriority w:val="99"/>
    <w:rPr>
      <w:kern w:val="2"/>
      <w:sz w:val="18"/>
      <w:szCs w:val="18"/>
    </w:rPr>
  </w:style>
  <w:style w:type="character" w:customStyle="1" w:styleId="222">
    <w:name w:val="页脚 Char"/>
    <w:autoRedefine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autoRedefine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autoRedefine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6F100-0466-4068-A59E-0FE98B809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399</Pages>
  <Words>34012</Words>
  <Characters>193875</Characters>
  <Lines>1615</Lines>
  <Paragraphs>454</Paragraphs>
  <TotalTime>192</TotalTime>
  <ScaleCrop>false</ScaleCrop>
  <LinksUpToDate>false</LinksUpToDate>
  <CharactersWithSpaces>227433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佩瑜xi</cp:lastModifiedBy>
  <cp:lastPrinted>2021-03-16T06:52:00Z</cp:lastPrinted>
  <dcterms:modified xsi:type="dcterms:W3CDTF">2024-04-15T07:27:50Z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5BA5CF1C48764F92A1FF3F1F57920C5F</vt:lpwstr>
  </property>
</Properties>
</file>